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46" w:rsidRDefault="002A5A46" w:rsidP="009C220A">
      <w:pPr>
        <w:pStyle w:val="Nadpis3"/>
        <w:spacing w:after="120"/>
        <w:jc w:val="center"/>
        <w:rPr>
          <w:rFonts w:asciiTheme="minorHAnsi" w:hAnsiTheme="minorHAnsi"/>
          <w:sz w:val="44"/>
          <w:szCs w:val="44"/>
        </w:rPr>
      </w:pPr>
    </w:p>
    <w:p w:rsidR="00BB2057" w:rsidRPr="00BB2057" w:rsidRDefault="00BB2057" w:rsidP="009C220A">
      <w:pPr>
        <w:pStyle w:val="Nadpis3"/>
        <w:spacing w:after="120"/>
        <w:jc w:val="center"/>
        <w:rPr>
          <w:rFonts w:asciiTheme="minorHAnsi" w:hAnsiTheme="minorHAnsi"/>
          <w:smallCaps/>
          <w:sz w:val="44"/>
          <w:szCs w:val="44"/>
        </w:rPr>
      </w:pPr>
      <w:r w:rsidRPr="00BB2057">
        <w:rPr>
          <w:rFonts w:asciiTheme="minorHAnsi" w:hAnsiTheme="minorHAnsi"/>
          <w:sz w:val="44"/>
          <w:szCs w:val="44"/>
        </w:rPr>
        <w:t>KURZ VAKUOVÉ TECHNIKY 20</w:t>
      </w:r>
      <w:r w:rsidR="00D54FA9">
        <w:rPr>
          <w:rFonts w:asciiTheme="minorHAnsi" w:hAnsiTheme="minorHAnsi"/>
          <w:sz w:val="44"/>
          <w:szCs w:val="44"/>
        </w:rPr>
        <w:t>2</w:t>
      </w:r>
      <w:r w:rsidR="005431B3">
        <w:rPr>
          <w:rFonts w:asciiTheme="minorHAnsi" w:hAnsiTheme="minorHAnsi"/>
          <w:sz w:val="44"/>
          <w:szCs w:val="44"/>
        </w:rPr>
        <w:t>5</w:t>
      </w:r>
    </w:p>
    <w:p w:rsidR="00BB2057" w:rsidRPr="00BB2057" w:rsidRDefault="005F573C" w:rsidP="00BB2057">
      <w:pPr>
        <w:pStyle w:val="Nadpis3"/>
        <w:jc w:val="center"/>
        <w:rPr>
          <w:rFonts w:asciiTheme="minorHAnsi" w:hAnsiTheme="minorHAnsi"/>
          <w:b w:val="0"/>
          <w:sz w:val="28"/>
          <w:szCs w:val="28"/>
        </w:rPr>
      </w:pPr>
      <w:r w:rsidRPr="000F3D51">
        <w:rPr>
          <w:rFonts w:asciiTheme="minorHAnsi" w:hAnsiTheme="minorHAnsi"/>
          <w:b w:val="0"/>
          <w:sz w:val="28"/>
          <w:szCs w:val="28"/>
        </w:rPr>
        <w:t>1</w:t>
      </w:r>
      <w:r w:rsidR="005431B3">
        <w:rPr>
          <w:rFonts w:asciiTheme="minorHAnsi" w:hAnsiTheme="minorHAnsi"/>
          <w:b w:val="0"/>
          <w:sz w:val="28"/>
          <w:szCs w:val="28"/>
        </w:rPr>
        <w:t>6. – 20</w:t>
      </w:r>
      <w:r w:rsidR="00BB2057" w:rsidRPr="000F3D51">
        <w:rPr>
          <w:rFonts w:asciiTheme="minorHAnsi" w:hAnsiTheme="minorHAnsi"/>
          <w:b w:val="0"/>
          <w:sz w:val="28"/>
          <w:szCs w:val="28"/>
        </w:rPr>
        <w:t>. června 20</w:t>
      </w:r>
      <w:r w:rsidR="00D54FA9">
        <w:rPr>
          <w:rFonts w:asciiTheme="minorHAnsi" w:hAnsiTheme="minorHAnsi"/>
          <w:b w:val="0"/>
          <w:sz w:val="28"/>
          <w:szCs w:val="28"/>
        </w:rPr>
        <w:t>2</w:t>
      </w:r>
      <w:r w:rsidR="005431B3">
        <w:rPr>
          <w:rFonts w:asciiTheme="minorHAnsi" w:hAnsiTheme="minorHAnsi"/>
          <w:b w:val="0"/>
          <w:sz w:val="28"/>
          <w:szCs w:val="28"/>
        </w:rPr>
        <w:t>5</w:t>
      </w:r>
      <w:r w:rsidR="00BB2057" w:rsidRPr="000F3D51">
        <w:rPr>
          <w:rFonts w:asciiTheme="minorHAnsi" w:hAnsiTheme="minorHAnsi"/>
          <w:b w:val="0"/>
          <w:sz w:val="28"/>
          <w:szCs w:val="28"/>
        </w:rPr>
        <w:t>,  SŠIEŘ Rožnov pod Radhoštěm</w:t>
      </w:r>
    </w:p>
    <w:p w:rsidR="00C660FB" w:rsidRPr="006734EC" w:rsidRDefault="00C660FB" w:rsidP="009C220A">
      <w:pPr>
        <w:pStyle w:val="Nadpis3"/>
        <w:spacing w:after="120"/>
        <w:jc w:val="center"/>
        <w:rPr>
          <w:rFonts w:asciiTheme="minorHAnsi" w:hAnsiTheme="minorHAnsi"/>
          <w:smallCaps/>
          <w:color w:val="0070C0"/>
          <w:sz w:val="40"/>
          <w:szCs w:val="40"/>
        </w:rPr>
      </w:pPr>
      <w:r w:rsidRPr="006734EC">
        <w:rPr>
          <w:rFonts w:asciiTheme="minorHAnsi" w:hAnsiTheme="minorHAnsi"/>
          <w:smallCaps/>
          <w:color w:val="0070C0"/>
          <w:sz w:val="40"/>
          <w:szCs w:val="40"/>
        </w:rPr>
        <w:t>závazná přihláška</w:t>
      </w:r>
      <w:r w:rsidR="00BB2057" w:rsidRPr="006734EC">
        <w:rPr>
          <w:rFonts w:asciiTheme="minorHAnsi" w:hAnsiTheme="minorHAnsi"/>
          <w:smallCaps/>
          <w:color w:val="0070C0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1683"/>
        <w:gridCol w:w="4510"/>
      </w:tblGrid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Jméno, příjmení, titul*: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Firma,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Adresa: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IČ, DIČ: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9" w:rsidRDefault="00704D19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Pr="00EE2617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Kontakty: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telefon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mobil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B6DE6" w:rsidRPr="00222B3B" w:rsidRDefault="001B6DE6" w:rsidP="00222B3B">
      <w:pPr>
        <w:tabs>
          <w:tab w:val="num" w:pos="5670"/>
        </w:tabs>
        <w:spacing w:before="60" w:after="120"/>
        <w:jc w:val="both"/>
        <w:rPr>
          <w:rFonts w:asciiTheme="minorHAnsi" w:hAnsiTheme="minorHAnsi"/>
          <w:sz w:val="22"/>
          <w:szCs w:val="22"/>
        </w:rPr>
      </w:pPr>
      <w:r w:rsidRPr="00222B3B">
        <w:rPr>
          <w:rFonts w:asciiTheme="minorHAnsi" w:hAnsiTheme="minorHAnsi"/>
          <w:sz w:val="22"/>
          <w:szCs w:val="22"/>
        </w:rPr>
        <w:t xml:space="preserve">* Přejete-li si </w:t>
      </w:r>
      <w:r w:rsidR="00CC5025" w:rsidRPr="00222B3B">
        <w:rPr>
          <w:rFonts w:asciiTheme="minorHAnsi" w:hAnsiTheme="minorHAnsi"/>
          <w:sz w:val="22"/>
          <w:szCs w:val="22"/>
        </w:rPr>
        <w:t xml:space="preserve">uvést </w:t>
      </w:r>
      <w:r w:rsidRPr="00222B3B">
        <w:rPr>
          <w:rFonts w:asciiTheme="minorHAnsi" w:hAnsiTheme="minorHAnsi"/>
          <w:sz w:val="22"/>
          <w:szCs w:val="22"/>
        </w:rPr>
        <w:t xml:space="preserve">na </w:t>
      </w:r>
      <w:r w:rsidR="00BB2057">
        <w:rPr>
          <w:rFonts w:asciiTheme="minorHAnsi" w:hAnsiTheme="minorHAnsi"/>
          <w:sz w:val="22"/>
          <w:szCs w:val="22"/>
        </w:rPr>
        <w:t>o</w:t>
      </w:r>
      <w:r w:rsidRPr="00222B3B">
        <w:rPr>
          <w:rFonts w:asciiTheme="minorHAnsi" w:hAnsiTheme="minorHAnsi"/>
          <w:sz w:val="22"/>
          <w:szCs w:val="22"/>
        </w:rPr>
        <w:t xml:space="preserve">svědčení o absolvování </w:t>
      </w:r>
      <w:r w:rsidR="00CC5025">
        <w:rPr>
          <w:rFonts w:asciiTheme="minorHAnsi" w:hAnsiTheme="minorHAnsi"/>
          <w:sz w:val="22"/>
          <w:szCs w:val="22"/>
        </w:rPr>
        <w:t>kurzu</w:t>
      </w:r>
      <w:r w:rsidRPr="00222B3B">
        <w:rPr>
          <w:rFonts w:asciiTheme="minorHAnsi" w:hAnsiTheme="minorHAnsi"/>
          <w:sz w:val="22"/>
          <w:szCs w:val="22"/>
        </w:rPr>
        <w:t xml:space="preserve"> další údaje, například datum narození, uveďte, prosím, i tyto údaje.</w:t>
      </w:r>
    </w:p>
    <w:p w:rsidR="00C660FB" w:rsidRPr="00D602BF" w:rsidRDefault="00F1708A" w:rsidP="00BB2057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Zaškrtněte</w:t>
      </w:r>
      <w:r w:rsidR="00C660FB" w:rsidRPr="00D602BF">
        <w:rPr>
          <w:rFonts w:asciiTheme="minorHAnsi" w:hAnsiTheme="minorHAnsi"/>
          <w:b/>
        </w:rPr>
        <w:t xml:space="preserve"> úlohy a semináře, které chcete absolvovat:</w:t>
      </w:r>
    </w:p>
    <w:p w:rsidR="00F1708A" w:rsidRDefault="00C660FB" w:rsidP="00F1708A">
      <w:pPr>
        <w:pStyle w:val="Zkladntext21"/>
        <w:spacing w:before="100"/>
      </w:pPr>
      <w:r w:rsidRPr="006734EC">
        <w:rPr>
          <w:rFonts w:asciiTheme="minorHAnsi" w:hAnsiTheme="minorHAnsi"/>
          <w:b/>
          <w:bCs/>
          <w:color w:val="0070C0"/>
        </w:rPr>
        <w:t>Čísla úloh</w:t>
      </w:r>
      <w:r w:rsidRPr="00222B3B">
        <w:rPr>
          <w:rFonts w:asciiTheme="minorHAnsi" w:hAnsiTheme="minorHAnsi"/>
        </w:rPr>
        <w:t xml:space="preserve"> z vakuového praktika, které chcete absolvovat:</w:t>
      </w:r>
      <w:r w:rsidRPr="00222B3B">
        <w:rPr>
          <w:rFonts w:asciiTheme="minorHAnsi" w:hAnsiTheme="minorHAnsi"/>
        </w:rPr>
        <w:tab/>
      </w:r>
      <w:r w:rsidR="00E15FF5" w:rsidRPr="00064804">
        <w:rPr>
          <w:rFonts w:asciiTheme="minorHAnsi" w:hAnsiTheme="minorHAnsi"/>
          <w:b/>
        </w:rPr>
        <w:t>1</w:t>
      </w:r>
      <w:r w:rsidR="00F1708A"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0408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BF2">
            <w:rPr>
              <w:rFonts w:ascii="MS Gothic" w:eastAsia="MS Gothic" w:hAnsi="MS Gothic" w:hint="eastAsia"/>
            </w:rPr>
            <w:t>☐</w:t>
          </w:r>
        </w:sdtContent>
      </w:sdt>
      <w:r w:rsidR="00F1708A">
        <w:t xml:space="preserve"> </w:t>
      </w:r>
      <w:r w:rsidR="005F573C" w:rsidRPr="00064804">
        <w:rPr>
          <w:rFonts w:asciiTheme="minorHAnsi" w:hAnsiTheme="minorHAnsi"/>
          <w:b/>
        </w:rPr>
        <w:t>2</w:t>
      </w:r>
      <w:r w:rsidR="00F1708A"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765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08A">
            <w:rPr>
              <w:rFonts w:ascii="MS Gothic" w:eastAsia="MS Gothic" w:hAnsi="MS Gothic" w:hint="eastAsia"/>
            </w:rPr>
            <w:t>☐</w:t>
          </w:r>
        </w:sdtContent>
      </w:sdt>
      <w:r w:rsidR="005F573C" w:rsidRPr="00064804">
        <w:rPr>
          <w:rFonts w:asciiTheme="minorHAnsi" w:hAnsiTheme="minorHAnsi"/>
          <w:b/>
        </w:rPr>
        <w:t>3</w:t>
      </w:r>
      <w:r w:rsidR="00F1708A"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0796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08A">
            <w:rPr>
              <w:rFonts w:ascii="MS Gothic" w:eastAsia="MS Gothic" w:hAnsi="MS Gothic" w:hint="eastAsia"/>
            </w:rPr>
            <w:t>☐</w:t>
          </w:r>
        </w:sdtContent>
      </w:sdt>
      <w:r w:rsidR="00B91C66" w:rsidRPr="00064804">
        <w:rPr>
          <w:rFonts w:asciiTheme="minorHAnsi" w:hAnsiTheme="minorHAnsi"/>
          <w:b/>
        </w:rPr>
        <w:t>4</w:t>
      </w:r>
      <w:r w:rsidR="00F1708A"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9947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08A">
            <w:rPr>
              <w:rFonts w:ascii="MS Gothic" w:eastAsia="MS Gothic" w:hAnsi="MS Gothic" w:hint="eastAsia"/>
            </w:rPr>
            <w:t>☐</w:t>
          </w:r>
        </w:sdtContent>
      </w:sdt>
      <w:r w:rsidR="005F573C" w:rsidRPr="00064804">
        <w:rPr>
          <w:rFonts w:asciiTheme="minorHAnsi" w:hAnsiTheme="minorHAnsi"/>
          <w:b/>
        </w:rPr>
        <w:t>5</w:t>
      </w:r>
      <w:r w:rsidR="00F1708A"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00295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08A">
            <w:rPr>
              <w:rFonts w:ascii="MS Gothic" w:eastAsia="MS Gothic" w:hAnsi="MS Gothic" w:hint="eastAsia"/>
            </w:rPr>
            <w:t>☐</w:t>
          </w:r>
        </w:sdtContent>
      </w:sdt>
      <w:r w:rsidRPr="00064804">
        <w:rPr>
          <w:rFonts w:asciiTheme="minorHAnsi" w:hAnsiTheme="minorHAnsi"/>
          <w:b/>
          <w:bCs/>
        </w:rPr>
        <w:t>6</w:t>
      </w:r>
      <w:r w:rsidR="00F1708A"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1535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08A">
            <w:rPr>
              <w:rFonts w:ascii="MS Gothic" w:eastAsia="MS Gothic" w:hAnsi="MS Gothic" w:hint="eastAsia"/>
            </w:rPr>
            <w:t>☐</w:t>
          </w:r>
        </w:sdtContent>
      </w:sdt>
    </w:p>
    <w:p w:rsidR="00C660FB" w:rsidRPr="005F573C" w:rsidRDefault="00F1708A" w:rsidP="001B6DE6">
      <w:pPr>
        <w:tabs>
          <w:tab w:val="left" w:pos="5954"/>
          <w:tab w:val="left" w:pos="6521"/>
          <w:tab w:val="left" w:pos="7088"/>
          <w:tab w:val="left" w:pos="7655"/>
          <w:tab w:val="left" w:pos="8222"/>
        </w:tabs>
        <w:spacing w:before="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  <w:r w:rsidR="00C660FB" w:rsidRPr="006734EC">
        <w:rPr>
          <w:rFonts w:asciiTheme="minorHAnsi" w:hAnsiTheme="minorHAnsi"/>
          <w:b/>
          <w:bCs/>
          <w:color w:val="0070C0"/>
        </w:rPr>
        <w:t>Semináře</w:t>
      </w:r>
      <w:r w:rsidR="00C660FB" w:rsidRPr="00222B3B">
        <w:rPr>
          <w:rFonts w:asciiTheme="minorHAnsi" w:hAnsiTheme="minorHAnsi"/>
        </w:rPr>
        <w:t>, které chcete absolvovat</w:t>
      </w:r>
      <w:r>
        <w:rPr>
          <w:rFonts w:asciiTheme="minorHAnsi" w:hAnsiTheme="minorHAnsi"/>
        </w:rPr>
        <w:t>:</w:t>
      </w:r>
      <w:r w:rsidR="00C660FB" w:rsidRPr="00222B3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r w:rsidR="00C660FB" w:rsidRPr="00064804">
        <w:rPr>
          <w:rFonts w:asciiTheme="minorHAnsi" w:hAnsiTheme="minorHAnsi"/>
          <w:b/>
          <w:bCs/>
        </w:rPr>
        <w:t>S1</w:t>
      </w:r>
      <w:r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4026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  <w:bCs/>
        </w:rPr>
        <w:t xml:space="preserve">    </w:t>
      </w:r>
      <w:r w:rsidR="00C660FB" w:rsidRPr="00064804">
        <w:rPr>
          <w:rFonts w:asciiTheme="minorHAnsi" w:hAnsiTheme="minorHAnsi"/>
          <w:b/>
          <w:bCs/>
        </w:rPr>
        <w:t>S2</w:t>
      </w:r>
      <w:r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7449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02018" w:rsidRPr="00064804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 xml:space="preserve">  </w:t>
      </w:r>
      <w:r w:rsidR="005F573C" w:rsidRPr="00064804">
        <w:rPr>
          <w:rFonts w:asciiTheme="minorHAnsi" w:hAnsiTheme="minorHAnsi"/>
          <w:b/>
          <w:bCs/>
        </w:rPr>
        <w:t>S3</w:t>
      </w:r>
      <w:r w:rsidRPr="00F1708A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4078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04E68" w:rsidRPr="00D602BF" w:rsidRDefault="00976BF2" w:rsidP="00F04E68">
      <w:pPr>
        <w:pStyle w:val="Odstavecseseznamem"/>
        <w:tabs>
          <w:tab w:val="left" w:pos="1701"/>
          <w:tab w:val="left" w:pos="6946"/>
          <w:tab w:val="left" w:pos="7655"/>
        </w:tabs>
        <w:spacing w:before="240" w:after="12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color w:val="0070C0"/>
        </w:rPr>
        <w:t xml:space="preserve">Cena: </w:t>
      </w:r>
      <w:r w:rsidR="00F04E68">
        <w:rPr>
          <w:rFonts w:asciiTheme="minorHAnsi" w:hAnsiTheme="minorHAnsi"/>
        </w:rPr>
        <w:t>Cenu pro jednoho účastníka lze určit podle níže uvedené tabulky: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1106"/>
        <w:gridCol w:w="1107"/>
        <w:gridCol w:w="1276"/>
        <w:gridCol w:w="708"/>
        <w:gridCol w:w="1202"/>
      </w:tblGrid>
      <w:tr w:rsidR="00C660FB" w:rsidRPr="00AC699D" w:rsidTr="00EA6B74">
        <w:trPr>
          <w:cantSplit/>
        </w:trPr>
        <w:tc>
          <w:tcPr>
            <w:tcW w:w="3500" w:type="dxa"/>
          </w:tcPr>
          <w:p w:rsidR="00C660FB" w:rsidRPr="00AC699D" w:rsidRDefault="00C660FB">
            <w:pPr>
              <w:rPr>
                <w:rFonts w:asciiTheme="minorHAnsi" w:hAnsiTheme="minorHAnsi"/>
              </w:rPr>
            </w:pPr>
          </w:p>
        </w:tc>
        <w:tc>
          <w:tcPr>
            <w:tcW w:w="1106" w:type="dxa"/>
          </w:tcPr>
          <w:p w:rsidR="00C660FB" w:rsidRPr="00AC699D" w:rsidRDefault="00C660FB">
            <w:pPr>
              <w:jc w:val="center"/>
              <w:rPr>
                <w:rFonts w:asciiTheme="minorHAnsi" w:hAnsiTheme="minorHAnsi"/>
              </w:rPr>
            </w:pPr>
            <w:r w:rsidRPr="00AC699D">
              <w:rPr>
                <w:rFonts w:asciiTheme="minorHAnsi" w:hAnsiTheme="minorHAnsi"/>
              </w:rPr>
              <w:t>Cena</w:t>
            </w:r>
          </w:p>
          <w:p w:rsidR="00C660FB" w:rsidRPr="00AC699D" w:rsidRDefault="00C660FB">
            <w:pPr>
              <w:jc w:val="center"/>
              <w:rPr>
                <w:rFonts w:asciiTheme="minorHAnsi" w:hAnsiTheme="minorHAnsi"/>
                <w:sz w:val="22"/>
              </w:rPr>
            </w:pPr>
            <w:r w:rsidRPr="00AC699D">
              <w:rPr>
                <w:rFonts w:asciiTheme="minorHAnsi" w:hAnsiTheme="minorHAnsi"/>
                <w:sz w:val="22"/>
              </w:rPr>
              <w:t>bez DPH</w:t>
            </w:r>
          </w:p>
        </w:tc>
        <w:tc>
          <w:tcPr>
            <w:tcW w:w="1107" w:type="dxa"/>
          </w:tcPr>
          <w:p w:rsidR="00C660FB" w:rsidRPr="00AC699D" w:rsidRDefault="00C660FB" w:rsidP="00EA6B74">
            <w:pPr>
              <w:spacing w:before="120"/>
              <w:rPr>
                <w:rFonts w:asciiTheme="minorHAnsi" w:hAnsiTheme="minorHAnsi"/>
              </w:rPr>
            </w:pPr>
            <w:r w:rsidRPr="00AC699D">
              <w:rPr>
                <w:rFonts w:asciiTheme="minorHAnsi" w:hAnsiTheme="minorHAnsi"/>
              </w:rPr>
              <w:t xml:space="preserve">daň </w:t>
            </w:r>
            <w:r w:rsidR="00B02018" w:rsidRPr="00AC699D">
              <w:rPr>
                <w:rFonts w:asciiTheme="minorHAnsi" w:hAnsiTheme="minorHAnsi"/>
              </w:rPr>
              <w:t>2</w:t>
            </w:r>
            <w:r w:rsidR="00EA6B74" w:rsidRPr="00AC699D">
              <w:rPr>
                <w:rFonts w:asciiTheme="minorHAnsi" w:hAnsiTheme="minorHAnsi"/>
              </w:rPr>
              <w:t>1</w:t>
            </w:r>
            <w:r w:rsidRPr="00AC699D">
              <w:rPr>
                <w:rFonts w:asciiTheme="minorHAnsi" w:hAnsiTheme="minorHAnsi"/>
              </w:rPr>
              <w:t>%</w:t>
            </w:r>
          </w:p>
        </w:tc>
        <w:tc>
          <w:tcPr>
            <w:tcW w:w="1276" w:type="dxa"/>
          </w:tcPr>
          <w:p w:rsidR="00C660FB" w:rsidRPr="00AC699D" w:rsidRDefault="00C660FB" w:rsidP="00EA6B74">
            <w:pPr>
              <w:jc w:val="center"/>
              <w:rPr>
                <w:rFonts w:asciiTheme="minorHAnsi" w:hAnsiTheme="minorHAnsi"/>
              </w:rPr>
            </w:pPr>
            <w:r w:rsidRPr="00AC699D">
              <w:rPr>
                <w:rFonts w:asciiTheme="minorHAnsi" w:hAnsiTheme="minorHAnsi"/>
              </w:rPr>
              <w:t>Cena</w:t>
            </w:r>
          </w:p>
          <w:p w:rsidR="00C660FB" w:rsidRPr="00AC699D" w:rsidRDefault="00C660FB" w:rsidP="00EA6B74">
            <w:pPr>
              <w:jc w:val="center"/>
              <w:rPr>
                <w:rFonts w:asciiTheme="minorHAnsi" w:hAnsiTheme="minorHAnsi"/>
                <w:sz w:val="22"/>
              </w:rPr>
            </w:pPr>
            <w:r w:rsidRPr="00AC699D">
              <w:rPr>
                <w:rFonts w:asciiTheme="minorHAnsi" w:hAnsiTheme="minorHAnsi"/>
                <w:sz w:val="22"/>
              </w:rPr>
              <w:t>s DPH</w:t>
            </w:r>
          </w:p>
        </w:tc>
        <w:tc>
          <w:tcPr>
            <w:tcW w:w="708" w:type="dxa"/>
          </w:tcPr>
          <w:p w:rsidR="00C660FB" w:rsidRPr="00AC699D" w:rsidRDefault="00C660FB">
            <w:pPr>
              <w:spacing w:before="120"/>
              <w:rPr>
                <w:rFonts w:asciiTheme="minorHAnsi" w:hAnsiTheme="minorHAnsi"/>
              </w:rPr>
            </w:pPr>
            <w:r w:rsidRPr="00AC699D">
              <w:rPr>
                <w:rFonts w:asciiTheme="minorHAnsi" w:hAnsiTheme="minorHAnsi"/>
              </w:rPr>
              <w:t>počet</w:t>
            </w:r>
          </w:p>
        </w:tc>
        <w:tc>
          <w:tcPr>
            <w:tcW w:w="1202" w:type="dxa"/>
          </w:tcPr>
          <w:p w:rsidR="00C660FB" w:rsidRPr="00AC699D" w:rsidRDefault="001B6DE6">
            <w:pPr>
              <w:spacing w:before="120"/>
              <w:rPr>
                <w:rFonts w:asciiTheme="minorHAnsi" w:hAnsiTheme="minorHAnsi"/>
              </w:rPr>
            </w:pPr>
            <w:r w:rsidRPr="00AC699D">
              <w:rPr>
                <w:rFonts w:asciiTheme="minorHAnsi" w:hAnsiTheme="minorHAnsi"/>
              </w:rPr>
              <w:t>C</w:t>
            </w:r>
            <w:r w:rsidR="00C660FB" w:rsidRPr="00AC699D">
              <w:rPr>
                <w:rFonts w:asciiTheme="minorHAnsi" w:hAnsiTheme="minorHAnsi"/>
              </w:rPr>
              <w:t>elkem</w:t>
            </w:r>
            <w:r w:rsidRPr="00AC699D">
              <w:rPr>
                <w:rFonts w:asciiTheme="minorHAnsi" w:hAnsiTheme="minorHAnsi"/>
              </w:rPr>
              <w:t xml:space="preserve"> Kč</w:t>
            </w:r>
          </w:p>
        </w:tc>
      </w:tr>
      <w:tr w:rsidR="00C660FB" w:rsidRPr="005431B3" w:rsidTr="00A7611A">
        <w:trPr>
          <w:cantSplit/>
        </w:trPr>
        <w:tc>
          <w:tcPr>
            <w:tcW w:w="3500" w:type="dxa"/>
          </w:tcPr>
          <w:p w:rsidR="00C660FB" w:rsidRPr="00CD5500" w:rsidRDefault="00C660FB">
            <w:pPr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>Teoretická část</w:t>
            </w:r>
          </w:p>
        </w:tc>
        <w:tc>
          <w:tcPr>
            <w:tcW w:w="1106" w:type="dxa"/>
            <w:shd w:val="clear" w:color="auto" w:fill="auto"/>
          </w:tcPr>
          <w:p w:rsidR="00C660FB" w:rsidRPr="00CD5500" w:rsidRDefault="007322DA" w:rsidP="007D1705">
            <w:pPr>
              <w:jc w:val="center"/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>8500</w:t>
            </w:r>
            <w:r w:rsidR="00CD5500" w:rsidRPr="00CD5500">
              <w:rPr>
                <w:rFonts w:asciiTheme="minorHAnsi" w:hAnsiTheme="minorHAnsi"/>
              </w:rPr>
              <w:t xml:space="preserve"> </w:t>
            </w:r>
            <w:r w:rsidR="00976BF2" w:rsidRPr="00CD5500">
              <w:rPr>
                <w:rFonts w:asciiTheme="minorHAnsi" w:hAnsiTheme="minorHAnsi"/>
              </w:rPr>
              <w:t>Kč</w:t>
            </w:r>
          </w:p>
        </w:tc>
        <w:tc>
          <w:tcPr>
            <w:tcW w:w="1107" w:type="dxa"/>
            <w:shd w:val="clear" w:color="auto" w:fill="auto"/>
          </w:tcPr>
          <w:p w:rsidR="00C660FB" w:rsidRPr="00CD5500" w:rsidRDefault="007322DA" w:rsidP="00CD5500">
            <w:pPr>
              <w:jc w:val="center"/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>1785</w:t>
            </w:r>
            <w:r w:rsidR="00976BF2" w:rsidRPr="00CD5500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</w:tcPr>
          <w:p w:rsidR="00C660FB" w:rsidRPr="00CD5500" w:rsidRDefault="007322DA" w:rsidP="007D1705">
            <w:pPr>
              <w:jc w:val="center"/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>10285</w:t>
            </w:r>
            <w:r w:rsidR="00976BF2" w:rsidRPr="00CD5500">
              <w:rPr>
                <w:rFonts w:asciiTheme="minorHAnsi" w:hAnsiTheme="minorHAnsi"/>
              </w:rPr>
              <w:t>,- Kč</w:t>
            </w:r>
          </w:p>
        </w:tc>
        <w:tc>
          <w:tcPr>
            <w:tcW w:w="708" w:type="dxa"/>
          </w:tcPr>
          <w:p w:rsidR="00C660FB" w:rsidRPr="00CD5500" w:rsidRDefault="00AB7B39">
            <w:pPr>
              <w:jc w:val="center"/>
              <w:rPr>
                <w:rFonts w:asciiTheme="minorHAnsi" w:hAnsiTheme="minorHAnsi"/>
                <w:b/>
              </w:rPr>
            </w:pPr>
            <w:r w:rsidRPr="00CD550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02" w:type="dxa"/>
          </w:tcPr>
          <w:p w:rsidR="00C660FB" w:rsidRPr="007322DA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AC699D" w:rsidTr="00A7611A">
        <w:trPr>
          <w:cantSplit/>
        </w:trPr>
        <w:tc>
          <w:tcPr>
            <w:tcW w:w="3500" w:type="dxa"/>
          </w:tcPr>
          <w:p w:rsidR="00C660FB" w:rsidRPr="00CD5500" w:rsidRDefault="00C660FB">
            <w:pPr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>Vo</w:t>
            </w:r>
            <w:r w:rsidR="00E97ED7" w:rsidRPr="00CD5500">
              <w:rPr>
                <w:rFonts w:asciiTheme="minorHAnsi" w:hAnsiTheme="minorHAnsi"/>
              </w:rPr>
              <w:t>litelné části (úlohy a semináře – cena za jeden seminář/úlohu)</w:t>
            </w:r>
          </w:p>
        </w:tc>
        <w:tc>
          <w:tcPr>
            <w:tcW w:w="1106" w:type="dxa"/>
            <w:shd w:val="clear" w:color="auto" w:fill="auto"/>
          </w:tcPr>
          <w:p w:rsidR="00C660FB" w:rsidRPr="00CD5500" w:rsidRDefault="00FD1453" w:rsidP="00CD5500">
            <w:pPr>
              <w:jc w:val="center"/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 xml:space="preserve">  </w:t>
            </w:r>
            <w:r w:rsidR="007D1705" w:rsidRPr="00CD5500">
              <w:rPr>
                <w:rFonts w:asciiTheme="minorHAnsi" w:hAnsiTheme="minorHAnsi"/>
              </w:rPr>
              <w:t>6</w:t>
            </w:r>
            <w:r w:rsidR="00FC17C1" w:rsidRPr="00CD5500">
              <w:rPr>
                <w:rFonts w:asciiTheme="minorHAnsi" w:hAnsiTheme="minorHAnsi"/>
              </w:rPr>
              <w:t>0</w:t>
            </w:r>
            <w:r w:rsidR="00C660FB" w:rsidRPr="00CD5500">
              <w:rPr>
                <w:rFonts w:asciiTheme="minorHAnsi" w:hAnsiTheme="minorHAnsi"/>
              </w:rPr>
              <w:t>0</w:t>
            </w:r>
            <w:r w:rsidR="00CD5500" w:rsidRPr="00CD5500">
              <w:rPr>
                <w:rFonts w:asciiTheme="minorHAnsi" w:hAnsiTheme="minorHAnsi"/>
              </w:rPr>
              <w:t xml:space="preserve"> </w:t>
            </w:r>
            <w:r w:rsidR="00C660FB" w:rsidRPr="00CD5500">
              <w:rPr>
                <w:rFonts w:asciiTheme="minorHAnsi" w:hAnsiTheme="minorHAnsi"/>
              </w:rPr>
              <w:t>Kč</w:t>
            </w:r>
          </w:p>
        </w:tc>
        <w:tc>
          <w:tcPr>
            <w:tcW w:w="1107" w:type="dxa"/>
            <w:shd w:val="clear" w:color="auto" w:fill="auto"/>
          </w:tcPr>
          <w:p w:rsidR="00C660FB" w:rsidRPr="00CD5500" w:rsidRDefault="00FD1453" w:rsidP="00CD5500">
            <w:pPr>
              <w:jc w:val="center"/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 xml:space="preserve">  </w:t>
            </w:r>
            <w:r w:rsidR="00FC17C1" w:rsidRPr="00CD5500">
              <w:rPr>
                <w:rFonts w:asciiTheme="minorHAnsi" w:hAnsiTheme="minorHAnsi"/>
              </w:rPr>
              <w:t>1</w:t>
            </w:r>
            <w:r w:rsidR="007D1705" w:rsidRPr="00CD5500">
              <w:rPr>
                <w:rFonts w:asciiTheme="minorHAnsi" w:hAnsiTheme="minorHAnsi"/>
              </w:rPr>
              <w:t>26</w:t>
            </w:r>
            <w:r w:rsidR="00513E6B" w:rsidRPr="00CD5500">
              <w:rPr>
                <w:rFonts w:asciiTheme="minorHAnsi" w:hAnsiTheme="minorHAnsi"/>
              </w:rPr>
              <w:t xml:space="preserve"> </w:t>
            </w:r>
            <w:r w:rsidR="00C660FB" w:rsidRPr="00CD5500">
              <w:rPr>
                <w:rFonts w:asciiTheme="minorHAnsi" w:hAnsiTheme="minorHAnsi"/>
              </w:rPr>
              <w:t>Kč</w:t>
            </w:r>
          </w:p>
        </w:tc>
        <w:tc>
          <w:tcPr>
            <w:tcW w:w="1276" w:type="dxa"/>
            <w:shd w:val="clear" w:color="auto" w:fill="auto"/>
          </w:tcPr>
          <w:p w:rsidR="00C660FB" w:rsidRPr="00CD5500" w:rsidRDefault="00FD1453" w:rsidP="007D1705">
            <w:pPr>
              <w:jc w:val="center"/>
              <w:rPr>
                <w:rFonts w:asciiTheme="minorHAnsi" w:hAnsiTheme="minorHAnsi"/>
              </w:rPr>
            </w:pPr>
            <w:r w:rsidRPr="00CD5500">
              <w:rPr>
                <w:rFonts w:asciiTheme="minorHAnsi" w:hAnsiTheme="minorHAnsi"/>
              </w:rPr>
              <w:t xml:space="preserve">  </w:t>
            </w:r>
            <w:r w:rsidR="007D1705" w:rsidRPr="00CD5500">
              <w:rPr>
                <w:rFonts w:asciiTheme="minorHAnsi" w:hAnsiTheme="minorHAnsi"/>
              </w:rPr>
              <w:t>726</w:t>
            </w:r>
            <w:r w:rsidR="00CD5500" w:rsidRPr="00CD5500">
              <w:rPr>
                <w:rFonts w:asciiTheme="minorHAnsi" w:hAnsiTheme="minorHAnsi"/>
              </w:rPr>
              <w:t xml:space="preserve"> </w:t>
            </w:r>
            <w:r w:rsidR="00C660FB" w:rsidRPr="00CD5500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CD5500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7322DA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EA6B74">
        <w:trPr>
          <w:cantSplit/>
        </w:trPr>
        <w:tc>
          <w:tcPr>
            <w:tcW w:w="7697" w:type="dxa"/>
            <w:gridSpan w:val="5"/>
          </w:tcPr>
          <w:p w:rsidR="00C660FB" w:rsidRPr="007322DA" w:rsidRDefault="00C660FB" w:rsidP="00222B3B">
            <w:pPr>
              <w:pStyle w:val="Nadpis3"/>
              <w:jc w:val="right"/>
              <w:rPr>
                <w:rFonts w:asciiTheme="minorHAnsi" w:hAnsiTheme="minorHAnsi"/>
                <w:bCs/>
              </w:rPr>
            </w:pPr>
            <w:r w:rsidRPr="007322DA">
              <w:rPr>
                <w:rFonts w:asciiTheme="minorHAnsi" w:hAnsiTheme="minorHAnsi"/>
                <w:bCs/>
              </w:rPr>
              <w:t>Celkem k</w:t>
            </w:r>
            <w:r w:rsidR="00EE2617" w:rsidRPr="007322DA">
              <w:rPr>
                <w:rFonts w:asciiTheme="minorHAnsi" w:hAnsiTheme="minorHAnsi"/>
                <w:bCs/>
              </w:rPr>
              <w:t> </w:t>
            </w:r>
            <w:r w:rsidRPr="007322DA">
              <w:rPr>
                <w:rFonts w:asciiTheme="minorHAnsi" w:hAnsiTheme="minorHAnsi"/>
                <w:bCs/>
              </w:rPr>
              <w:t>úhradě</w:t>
            </w:r>
          </w:p>
        </w:tc>
        <w:tc>
          <w:tcPr>
            <w:tcW w:w="1202" w:type="dxa"/>
          </w:tcPr>
          <w:p w:rsidR="00C660FB" w:rsidRPr="007322DA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5019DB" w:rsidRPr="00976BF2" w:rsidRDefault="005A02AB" w:rsidP="00976BF2">
      <w:pPr>
        <w:tabs>
          <w:tab w:val="left" w:pos="5387"/>
        </w:tabs>
        <w:spacing w:before="60"/>
        <w:jc w:val="both"/>
        <w:rPr>
          <w:rFonts w:asciiTheme="minorHAnsi" w:hAnsiTheme="minorHAnsi"/>
          <w:szCs w:val="24"/>
        </w:rPr>
      </w:pPr>
      <w:r w:rsidRPr="00477149">
        <w:rPr>
          <w:rFonts w:asciiTheme="minorHAnsi" w:hAnsiTheme="minorHAnsi"/>
          <w:szCs w:val="24"/>
        </w:rPr>
        <w:t xml:space="preserve">Celková cena pro jednoho účastníka je součtem ceny teoretické části a volitelných částí. Cenu volitelných částí dostanete vynásobením počtu volitelných položek a jednotkové </w:t>
      </w:r>
      <w:r w:rsidRPr="007322DA">
        <w:rPr>
          <w:rFonts w:asciiTheme="minorHAnsi" w:hAnsiTheme="minorHAnsi"/>
          <w:szCs w:val="24"/>
        </w:rPr>
        <w:t xml:space="preserve">ceny </w:t>
      </w:r>
      <w:r w:rsidR="007D1705" w:rsidRPr="007322DA">
        <w:rPr>
          <w:rFonts w:asciiTheme="minorHAnsi" w:hAnsiTheme="minorHAnsi"/>
          <w:szCs w:val="24"/>
        </w:rPr>
        <w:t>726</w:t>
      </w:r>
      <w:r w:rsidRPr="007322DA">
        <w:rPr>
          <w:rFonts w:asciiTheme="minorHAnsi" w:hAnsiTheme="minorHAnsi"/>
          <w:szCs w:val="24"/>
        </w:rPr>
        <w:t xml:space="preserve"> Kč</w:t>
      </w:r>
      <w:r w:rsidR="007322DA">
        <w:rPr>
          <w:rFonts w:asciiTheme="minorHAnsi" w:hAnsiTheme="minorHAnsi"/>
          <w:szCs w:val="24"/>
        </w:rPr>
        <w:t xml:space="preserve"> včetně DPH</w:t>
      </w:r>
      <w:r w:rsidRPr="00477149">
        <w:rPr>
          <w:rFonts w:asciiTheme="minorHAnsi" w:hAnsiTheme="minorHAnsi"/>
          <w:szCs w:val="24"/>
        </w:rPr>
        <w:t>.</w:t>
      </w:r>
      <w:r w:rsidR="00477149">
        <w:rPr>
          <w:rFonts w:asciiTheme="minorHAnsi" w:hAnsiTheme="minorHAnsi"/>
          <w:szCs w:val="24"/>
        </w:rPr>
        <w:t xml:space="preserve"> </w:t>
      </w:r>
      <w:r w:rsidR="00F04E68">
        <w:rPr>
          <w:rFonts w:asciiTheme="minorHAnsi" w:hAnsiTheme="minorHAnsi"/>
          <w:szCs w:val="24"/>
        </w:rPr>
        <w:t>Doporučujeme tabulku vyplnit</w:t>
      </w:r>
      <w:r w:rsidR="00FA537A">
        <w:rPr>
          <w:rFonts w:asciiTheme="minorHAnsi" w:hAnsiTheme="minorHAnsi"/>
          <w:szCs w:val="24"/>
        </w:rPr>
        <w:t xml:space="preserve"> pro vzájemnou kontrolu.</w:t>
      </w:r>
    </w:p>
    <w:p w:rsidR="00C660FB" w:rsidRPr="00D602BF" w:rsidRDefault="00C660FB" w:rsidP="00C90AB1">
      <w:pPr>
        <w:pStyle w:val="Odstavecseseznamem"/>
        <w:tabs>
          <w:tab w:val="left" w:pos="6946"/>
          <w:tab w:val="left" w:pos="7655"/>
        </w:tabs>
        <w:spacing w:before="120"/>
        <w:ind w:left="0"/>
        <w:rPr>
          <w:rFonts w:asciiTheme="minorHAnsi" w:hAnsiTheme="minorHAnsi"/>
          <w:b/>
        </w:rPr>
      </w:pPr>
      <w:r w:rsidRPr="007322DA">
        <w:rPr>
          <w:rFonts w:asciiTheme="minorHAnsi" w:hAnsiTheme="minorHAnsi"/>
          <w:b/>
          <w:bCs/>
          <w:color w:val="0070C0"/>
        </w:rPr>
        <w:t>Oběd</w:t>
      </w:r>
      <w:r w:rsidR="0031655F" w:rsidRPr="007322DA">
        <w:rPr>
          <w:rFonts w:asciiTheme="minorHAnsi" w:hAnsiTheme="minorHAnsi"/>
          <w:b/>
          <w:bCs/>
          <w:color w:val="0070C0"/>
        </w:rPr>
        <w:t>y ve školní jídelně</w:t>
      </w:r>
      <w:r w:rsidR="00ED7B86" w:rsidRPr="007322DA">
        <w:rPr>
          <w:rFonts w:asciiTheme="minorHAnsi" w:hAnsiTheme="minorHAnsi"/>
        </w:rPr>
        <w:t xml:space="preserve"> </w:t>
      </w:r>
      <w:r w:rsidR="00C90AB1" w:rsidRPr="00CD5500">
        <w:rPr>
          <w:rFonts w:asciiTheme="minorHAnsi" w:hAnsiTheme="minorHAnsi"/>
        </w:rPr>
        <w:t>v c</w:t>
      </w:r>
      <w:r w:rsidR="00ED7B86" w:rsidRPr="00CD5500">
        <w:rPr>
          <w:rFonts w:asciiTheme="minorHAnsi" w:hAnsiTheme="minorHAnsi"/>
        </w:rPr>
        <w:t>en</w:t>
      </w:r>
      <w:r w:rsidR="00C90AB1" w:rsidRPr="00CD5500">
        <w:rPr>
          <w:rFonts w:asciiTheme="minorHAnsi" w:hAnsiTheme="minorHAnsi"/>
        </w:rPr>
        <w:t>ě</w:t>
      </w:r>
      <w:r w:rsidR="00ED7B86" w:rsidRPr="00CD5500">
        <w:rPr>
          <w:rFonts w:asciiTheme="minorHAnsi" w:hAnsiTheme="minorHAnsi"/>
        </w:rPr>
        <w:t xml:space="preserve"> </w:t>
      </w:r>
      <w:r w:rsidR="00AC699D" w:rsidRPr="00CD5500">
        <w:rPr>
          <w:rFonts w:asciiTheme="minorHAnsi" w:hAnsiTheme="minorHAnsi"/>
        </w:rPr>
        <w:t>1</w:t>
      </w:r>
      <w:r w:rsidR="007D1705" w:rsidRPr="00CD5500">
        <w:rPr>
          <w:rFonts w:asciiTheme="minorHAnsi" w:hAnsiTheme="minorHAnsi"/>
        </w:rPr>
        <w:t>3</w:t>
      </w:r>
      <w:r w:rsidR="005019DB" w:rsidRPr="00CD5500">
        <w:rPr>
          <w:rFonts w:asciiTheme="minorHAnsi" w:hAnsiTheme="minorHAnsi"/>
        </w:rPr>
        <w:t>5</w:t>
      </w:r>
      <w:r w:rsidRPr="00CD5500">
        <w:rPr>
          <w:rFonts w:asciiTheme="minorHAnsi" w:hAnsiTheme="minorHAnsi"/>
        </w:rPr>
        <w:t>,-</w:t>
      </w:r>
      <w:r w:rsidR="00CA216F" w:rsidRPr="00CD5500">
        <w:rPr>
          <w:rFonts w:asciiTheme="minorHAnsi" w:hAnsiTheme="minorHAnsi"/>
        </w:rPr>
        <w:t xml:space="preserve"> </w:t>
      </w:r>
      <w:r w:rsidRPr="00CD5500">
        <w:rPr>
          <w:rFonts w:asciiTheme="minorHAnsi" w:hAnsiTheme="minorHAnsi"/>
        </w:rPr>
        <w:t>Kč včetně DPH</w:t>
      </w:r>
      <w:r w:rsidRPr="007322D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40535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DA">
            <w:rPr>
              <w:rFonts w:ascii="MS Gothic" w:eastAsia="MS Gothic" w:hAnsi="MS Gothic" w:hint="eastAsia"/>
            </w:rPr>
            <w:t>☐</w:t>
          </w:r>
        </w:sdtContent>
      </w:sdt>
      <w:r w:rsidR="007322DA">
        <w:t xml:space="preserve"> </w:t>
      </w:r>
      <w:r w:rsidRPr="007322DA">
        <w:rPr>
          <w:rFonts w:asciiTheme="minorHAnsi" w:hAnsiTheme="minorHAnsi"/>
          <w:b/>
        </w:rPr>
        <w:t>ANO</w:t>
      </w:r>
      <w:r w:rsidRPr="007322DA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</w:rPr>
          <w:id w:val="-130399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DA">
            <w:rPr>
              <w:rFonts w:ascii="MS Gothic" w:eastAsia="MS Gothic" w:hAnsi="MS Gothic" w:hint="eastAsia"/>
            </w:rPr>
            <w:t>☐</w:t>
          </w:r>
        </w:sdtContent>
      </w:sdt>
      <w:r w:rsidR="007322DA">
        <w:t xml:space="preserve"> </w:t>
      </w:r>
      <w:r w:rsidRPr="007322DA">
        <w:rPr>
          <w:rFonts w:asciiTheme="minorHAnsi" w:hAnsiTheme="minorHAnsi"/>
          <w:b/>
        </w:rPr>
        <w:t>NE</w:t>
      </w:r>
    </w:p>
    <w:p w:rsidR="00D06CED" w:rsidRPr="005019DB" w:rsidRDefault="00D06CED" w:rsidP="00D06CED">
      <w:pPr>
        <w:tabs>
          <w:tab w:val="left" w:pos="3544"/>
        </w:tabs>
        <w:spacing w:before="12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Obědy nejsou</w:t>
      </w:r>
      <w:r w:rsidRPr="00222B3B">
        <w:rPr>
          <w:rFonts w:asciiTheme="minorHAnsi" w:hAnsiTheme="minorHAnsi"/>
        </w:rPr>
        <w:t xml:space="preserve"> v ceně kurzu, platí se v hotovosti na místě konání</w:t>
      </w:r>
      <w:bookmarkStart w:id="1" w:name="_Hlk5292625"/>
      <w:r>
        <w:rPr>
          <w:rFonts w:asciiTheme="minorHAnsi" w:hAnsiTheme="minorHAnsi"/>
        </w:rPr>
        <w:t xml:space="preserve">, </w:t>
      </w:r>
      <w:r w:rsidRPr="00222B3B">
        <w:rPr>
          <w:rFonts w:asciiTheme="minorHAnsi" w:hAnsiTheme="minorHAnsi"/>
        </w:rPr>
        <w:t xml:space="preserve">jídelní lístek naleznete na </w:t>
      </w:r>
      <w:r w:rsidRPr="00CD5500">
        <w:rPr>
          <w:rFonts w:asciiTheme="minorHAnsi" w:hAnsiTheme="minorHAnsi"/>
        </w:rPr>
        <w:t xml:space="preserve">stránkách školy </w:t>
      </w:r>
      <w:hyperlink r:id="rId6" w:history="1">
        <w:r w:rsidRPr="00CD5500">
          <w:rPr>
            <w:rStyle w:val="Hypertextovodkaz"/>
            <w:rFonts w:asciiTheme="minorHAnsi" w:hAnsiTheme="minorHAnsi"/>
            <w:color w:val="auto"/>
          </w:rPr>
          <w:t>www.roznovskastredni.cz</w:t>
        </w:r>
      </w:hyperlink>
      <w:bookmarkEnd w:id="1"/>
      <w:r w:rsidR="005019DB" w:rsidRPr="00CD5500">
        <w:rPr>
          <w:rFonts w:asciiTheme="minorHAnsi" w:hAnsiTheme="minorHAnsi"/>
        </w:rPr>
        <w:t>. V průběhu konání kurzu bude zajištěno drobné občerstvení.</w:t>
      </w:r>
    </w:p>
    <w:p w:rsidR="00976BF2" w:rsidRDefault="00976BF2" w:rsidP="007322DA">
      <w:pPr>
        <w:tabs>
          <w:tab w:val="left" w:pos="5387"/>
        </w:tabs>
        <w:spacing w:before="60"/>
        <w:jc w:val="both"/>
        <w:rPr>
          <w:rFonts w:asciiTheme="minorHAnsi" w:hAnsiTheme="minorHAnsi"/>
          <w:b/>
        </w:rPr>
      </w:pPr>
    </w:p>
    <w:p w:rsidR="002E4F4A" w:rsidRPr="00CD5500" w:rsidRDefault="00C660FB" w:rsidP="002E4F4A">
      <w:pPr>
        <w:tabs>
          <w:tab w:val="left" w:pos="5387"/>
        </w:tabs>
        <w:spacing w:before="60"/>
        <w:jc w:val="both"/>
        <w:rPr>
          <w:rFonts w:asciiTheme="minorHAnsi" w:hAnsiTheme="minorHAnsi"/>
        </w:rPr>
      </w:pPr>
      <w:r w:rsidRPr="00CD5500">
        <w:rPr>
          <w:rFonts w:asciiTheme="minorHAnsi" w:hAnsiTheme="minorHAnsi"/>
          <w:b/>
        </w:rPr>
        <w:t xml:space="preserve">Přihlášku zašlete </w:t>
      </w:r>
      <w:r w:rsidR="00222B3B" w:rsidRPr="00CD5500">
        <w:rPr>
          <w:rFonts w:asciiTheme="minorHAnsi" w:hAnsiTheme="minorHAnsi"/>
          <w:b/>
        </w:rPr>
        <w:t>nejpozději</w:t>
      </w:r>
      <w:r w:rsidR="00222B3B" w:rsidRPr="00CD5500">
        <w:rPr>
          <w:rFonts w:asciiTheme="minorHAnsi" w:hAnsiTheme="minorHAnsi"/>
        </w:rPr>
        <w:t xml:space="preserve"> </w:t>
      </w:r>
      <w:r w:rsidR="00222B3B" w:rsidRPr="00CD5500">
        <w:rPr>
          <w:rFonts w:asciiTheme="minorHAnsi" w:hAnsiTheme="minorHAnsi"/>
          <w:b/>
          <w:szCs w:val="24"/>
        </w:rPr>
        <w:t xml:space="preserve">do </w:t>
      </w:r>
      <w:r w:rsidR="00976BF2" w:rsidRPr="00CD5500">
        <w:rPr>
          <w:rFonts w:asciiTheme="minorHAnsi" w:hAnsiTheme="minorHAnsi"/>
          <w:b/>
          <w:szCs w:val="24"/>
        </w:rPr>
        <w:t>4. 6.</w:t>
      </w:r>
      <w:r w:rsidR="00371DBF" w:rsidRPr="00CD5500">
        <w:rPr>
          <w:rFonts w:asciiTheme="minorHAnsi" w:hAnsiTheme="minorHAnsi"/>
          <w:b/>
          <w:szCs w:val="24"/>
        </w:rPr>
        <w:t xml:space="preserve"> </w:t>
      </w:r>
      <w:r w:rsidR="00A33D6D" w:rsidRPr="00CD5500">
        <w:rPr>
          <w:rFonts w:asciiTheme="minorHAnsi" w:hAnsiTheme="minorHAnsi"/>
          <w:b/>
          <w:szCs w:val="24"/>
        </w:rPr>
        <w:t>20</w:t>
      </w:r>
      <w:r w:rsidR="00D54FA9" w:rsidRPr="00CD5500">
        <w:rPr>
          <w:rFonts w:asciiTheme="minorHAnsi" w:hAnsiTheme="minorHAnsi"/>
          <w:b/>
          <w:szCs w:val="24"/>
        </w:rPr>
        <w:t>2</w:t>
      </w:r>
      <w:r w:rsidR="005431B3" w:rsidRPr="00CD5500">
        <w:rPr>
          <w:rFonts w:asciiTheme="minorHAnsi" w:hAnsiTheme="minorHAnsi"/>
          <w:b/>
          <w:szCs w:val="24"/>
        </w:rPr>
        <w:t>5</w:t>
      </w:r>
      <w:r w:rsidR="00976BF2" w:rsidRPr="00CD5500">
        <w:rPr>
          <w:rFonts w:asciiTheme="minorHAnsi" w:hAnsiTheme="minorHAnsi"/>
          <w:b/>
          <w:szCs w:val="24"/>
        </w:rPr>
        <w:t xml:space="preserve"> </w:t>
      </w:r>
      <w:r w:rsidR="00D06CED" w:rsidRPr="00D06CED">
        <w:rPr>
          <w:rFonts w:asciiTheme="minorHAnsi" w:hAnsiTheme="minorHAnsi"/>
          <w:szCs w:val="24"/>
        </w:rPr>
        <w:t>mailem</w:t>
      </w:r>
      <w:r w:rsidR="00D06CED">
        <w:rPr>
          <w:rFonts w:asciiTheme="minorHAnsi" w:hAnsiTheme="minorHAnsi"/>
          <w:b/>
          <w:szCs w:val="24"/>
        </w:rPr>
        <w:t xml:space="preserve"> </w:t>
      </w:r>
      <w:r w:rsidR="00222B3B" w:rsidRPr="00222B3B">
        <w:rPr>
          <w:rFonts w:asciiTheme="minorHAnsi" w:hAnsiTheme="minorHAnsi"/>
        </w:rPr>
        <w:t>na</w:t>
      </w:r>
      <w:r w:rsidR="007322DA">
        <w:rPr>
          <w:rFonts w:asciiTheme="minorHAnsi" w:hAnsiTheme="minorHAnsi"/>
        </w:rPr>
        <w:t xml:space="preserve"> </w:t>
      </w:r>
      <w:hyperlink r:id="rId7" w:history="1">
        <w:r w:rsidR="007322DA" w:rsidRPr="006B752C">
          <w:rPr>
            <w:rStyle w:val="Hypertextovodkaz"/>
            <w:rFonts w:asciiTheme="minorHAnsi" w:hAnsiTheme="minorHAnsi"/>
          </w:rPr>
          <w:t>kurzvt@roznovskastredni.cz</w:t>
        </w:r>
      </w:hyperlink>
      <w:r w:rsidR="00976BF2">
        <w:rPr>
          <w:rFonts w:asciiTheme="minorHAnsi" w:hAnsiTheme="minorHAnsi"/>
        </w:rPr>
        <w:t xml:space="preserve">. </w:t>
      </w:r>
      <w:r w:rsidR="002E4F4A">
        <w:rPr>
          <w:rFonts w:asciiTheme="minorHAnsi" w:hAnsiTheme="minorHAnsi"/>
        </w:rPr>
        <w:t xml:space="preserve"> Po uzávěrce nás můžete případně kontaktovat na e-mailové adrese </w:t>
      </w:r>
      <w:hyperlink r:id="rId8" w:history="1">
        <w:r w:rsidR="002E4F4A" w:rsidRPr="0024066E">
          <w:rPr>
            <w:rStyle w:val="Hypertextovodkaz"/>
            <w:rFonts w:asciiTheme="minorHAnsi" w:hAnsiTheme="minorHAnsi"/>
          </w:rPr>
          <w:t>kurzvt@roznovskastredni.cz</w:t>
        </w:r>
      </w:hyperlink>
      <w:r w:rsidR="002E4F4A">
        <w:rPr>
          <w:rFonts w:asciiTheme="minorHAnsi" w:hAnsiTheme="minorHAnsi"/>
        </w:rPr>
        <w:t xml:space="preserve"> </w:t>
      </w:r>
      <w:r w:rsidR="002E4F4A" w:rsidRPr="00CD5500">
        <w:rPr>
          <w:rFonts w:asciiTheme="minorHAnsi" w:hAnsiTheme="minorHAnsi"/>
        </w:rPr>
        <w:t>nebo na tel. čísle 571 752 352.</w:t>
      </w:r>
    </w:p>
    <w:p w:rsidR="00C660FB" w:rsidRPr="00CD5500" w:rsidRDefault="005019DB" w:rsidP="002E4F4A">
      <w:pPr>
        <w:tabs>
          <w:tab w:val="left" w:pos="5387"/>
        </w:tabs>
        <w:spacing w:before="60"/>
        <w:jc w:val="both"/>
        <w:rPr>
          <w:rFonts w:asciiTheme="minorHAnsi" w:hAnsiTheme="minorHAnsi"/>
        </w:rPr>
      </w:pPr>
      <w:r w:rsidRPr="00CD5500">
        <w:rPr>
          <w:rFonts w:asciiTheme="minorHAnsi" w:hAnsiTheme="minorHAnsi"/>
          <w:szCs w:val="24"/>
        </w:rPr>
        <w:t>Pokud přihlašujete více účastní</w:t>
      </w:r>
      <w:r w:rsidR="009102F4" w:rsidRPr="00CD5500">
        <w:rPr>
          <w:rFonts w:asciiTheme="minorHAnsi" w:hAnsiTheme="minorHAnsi"/>
          <w:szCs w:val="24"/>
        </w:rPr>
        <w:t xml:space="preserve">ků, můžete použít </w:t>
      </w:r>
      <w:r w:rsidRPr="00CD5500">
        <w:rPr>
          <w:rFonts w:asciiTheme="minorHAnsi" w:hAnsiTheme="minorHAnsi"/>
          <w:szCs w:val="24"/>
        </w:rPr>
        <w:t xml:space="preserve">společnou přihlášku v případě, že všichni účastníci požadují stejnou skladbu seminářů a </w:t>
      </w:r>
      <w:r w:rsidR="009102F4" w:rsidRPr="00CD5500">
        <w:rPr>
          <w:rFonts w:asciiTheme="minorHAnsi" w:hAnsiTheme="minorHAnsi"/>
          <w:szCs w:val="24"/>
        </w:rPr>
        <w:t>úloh z vakuového praktika.</w:t>
      </w:r>
    </w:p>
    <w:p w:rsidR="00157A50" w:rsidRPr="00CD5500" w:rsidRDefault="00157A50" w:rsidP="005431B3">
      <w:pPr>
        <w:tabs>
          <w:tab w:val="left" w:pos="3119"/>
        </w:tabs>
        <w:spacing w:before="120"/>
        <w:jc w:val="both"/>
        <w:rPr>
          <w:rFonts w:asciiTheme="minorHAnsi" w:hAnsiTheme="minorHAnsi"/>
          <w:szCs w:val="24"/>
        </w:rPr>
      </w:pPr>
      <w:r w:rsidRPr="00CD5500">
        <w:rPr>
          <w:rFonts w:asciiTheme="minorHAnsi" w:hAnsiTheme="minorHAnsi"/>
          <w:szCs w:val="24"/>
        </w:rPr>
        <w:t>Platební podmínky jsou uvedeny v propozicích kurzu.</w:t>
      </w:r>
    </w:p>
    <w:sectPr w:rsidR="00157A50" w:rsidRPr="00CD5500" w:rsidSect="00AB7B39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564"/>
    <w:multiLevelType w:val="singleLevel"/>
    <w:tmpl w:val="42008C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  <w:sz w:val="24"/>
      </w:rPr>
    </w:lvl>
  </w:abstractNum>
  <w:abstractNum w:abstractNumId="1" w15:restartNumberingAfterBreak="0">
    <w:nsid w:val="35234969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2F54E33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9423D5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8B4068C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A0875BD"/>
    <w:multiLevelType w:val="hybridMultilevel"/>
    <w:tmpl w:val="D00ACBFC"/>
    <w:lvl w:ilvl="0" w:tplc="CAD6FE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504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18"/>
    <w:rsid w:val="00007264"/>
    <w:rsid w:val="00042FFB"/>
    <w:rsid w:val="000514F0"/>
    <w:rsid w:val="00064804"/>
    <w:rsid w:val="00095336"/>
    <w:rsid w:val="000B311B"/>
    <w:rsid w:val="000F2A15"/>
    <w:rsid w:val="000F3D51"/>
    <w:rsid w:val="00157A50"/>
    <w:rsid w:val="001602BA"/>
    <w:rsid w:val="001B6DE6"/>
    <w:rsid w:val="001D3B4C"/>
    <w:rsid w:val="00222B3B"/>
    <w:rsid w:val="00233A67"/>
    <w:rsid w:val="00271FAD"/>
    <w:rsid w:val="00281C55"/>
    <w:rsid w:val="002A5A46"/>
    <w:rsid w:val="002E4F4A"/>
    <w:rsid w:val="002E7A65"/>
    <w:rsid w:val="0031655F"/>
    <w:rsid w:val="00350417"/>
    <w:rsid w:val="00371DBF"/>
    <w:rsid w:val="003C3417"/>
    <w:rsid w:val="003E5805"/>
    <w:rsid w:val="003E6842"/>
    <w:rsid w:val="00402C49"/>
    <w:rsid w:val="004538BA"/>
    <w:rsid w:val="00477149"/>
    <w:rsid w:val="004909B2"/>
    <w:rsid w:val="004A6F04"/>
    <w:rsid w:val="004A7867"/>
    <w:rsid w:val="005019DB"/>
    <w:rsid w:val="00513E6B"/>
    <w:rsid w:val="005431B3"/>
    <w:rsid w:val="005537D0"/>
    <w:rsid w:val="00553A2C"/>
    <w:rsid w:val="00567BED"/>
    <w:rsid w:val="0057623F"/>
    <w:rsid w:val="005A02AB"/>
    <w:rsid w:val="005C38BD"/>
    <w:rsid w:val="005F573C"/>
    <w:rsid w:val="00613A48"/>
    <w:rsid w:val="006734EC"/>
    <w:rsid w:val="00685D5A"/>
    <w:rsid w:val="00704D19"/>
    <w:rsid w:val="007322DA"/>
    <w:rsid w:val="007A2DA4"/>
    <w:rsid w:val="007C2CD6"/>
    <w:rsid w:val="007D1705"/>
    <w:rsid w:val="0081013D"/>
    <w:rsid w:val="00847D7A"/>
    <w:rsid w:val="008752CE"/>
    <w:rsid w:val="00906589"/>
    <w:rsid w:val="009102F4"/>
    <w:rsid w:val="00915A49"/>
    <w:rsid w:val="00976BF2"/>
    <w:rsid w:val="00987C13"/>
    <w:rsid w:val="009A1ECD"/>
    <w:rsid w:val="009C220A"/>
    <w:rsid w:val="00A205E4"/>
    <w:rsid w:val="00A21D3D"/>
    <w:rsid w:val="00A33D6D"/>
    <w:rsid w:val="00A3401A"/>
    <w:rsid w:val="00A7611A"/>
    <w:rsid w:val="00AB7B39"/>
    <w:rsid w:val="00AC699D"/>
    <w:rsid w:val="00AE4A21"/>
    <w:rsid w:val="00AF44BE"/>
    <w:rsid w:val="00B02018"/>
    <w:rsid w:val="00B22D3E"/>
    <w:rsid w:val="00B82747"/>
    <w:rsid w:val="00B91C66"/>
    <w:rsid w:val="00BB2057"/>
    <w:rsid w:val="00BC7FA0"/>
    <w:rsid w:val="00C24FA3"/>
    <w:rsid w:val="00C51AE8"/>
    <w:rsid w:val="00C5783C"/>
    <w:rsid w:val="00C660FB"/>
    <w:rsid w:val="00C90AB1"/>
    <w:rsid w:val="00CA216F"/>
    <w:rsid w:val="00CA29CC"/>
    <w:rsid w:val="00CC0C82"/>
    <w:rsid w:val="00CC5025"/>
    <w:rsid w:val="00CD5400"/>
    <w:rsid w:val="00CD5500"/>
    <w:rsid w:val="00D06CED"/>
    <w:rsid w:val="00D54FA9"/>
    <w:rsid w:val="00D602BF"/>
    <w:rsid w:val="00DD5B31"/>
    <w:rsid w:val="00DD679B"/>
    <w:rsid w:val="00DE38F8"/>
    <w:rsid w:val="00E15FF5"/>
    <w:rsid w:val="00E276AC"/>
    <w:rsid w:val="00E97ED7"/>
    <w:rsid w:val="00EA6B74"/>
    <w:rsid w:val="00ED7B86"/>
    <w:rsid w:val="00EE1AC8"/>
    <w:rsid w:val="00EE2617"/>
    <w:rsid w:val="00EF7722"/>
    <w:rsid w:val="00F04E68"/>
    <w:rsid w:val="00F1708A"/>
    <w:rsid w:val="00F23DE2"/>
    <w:rsid w:val="00F33AEF"/>
    <w:rsid w:val="00F43D65"/>
    <w:rsid w:val="00F6068F"/>
    <w:rsid w:val="00F6583A"/>
    <w:rsid w:val="00FA2A17"/>
    <w:rsid w:val="00FA537A"/>
    <w:rsid w:val="00FC17C1"/>
    <w:rsid w:val="00FD1453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C907"/>
  <w15:docId w15:val="{088D78C7-3712-452F-8EB6-1A6F432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8BD"/>
    <w:rPr>
      <w:sz w:val="24"/>
    </w:rPr>
  </w:style>
  <w:style w:type="paragraph" w:styleId="Nadpis1">
    <w:name w:val="heading 1"/>
    <w:basedOn w:val="Normln"/>
    <w:next w:val="Normln"/>
    <w:qFormat/>
    <w:rsid w:val="005C38BD"/>
    <w:pPr>
      <w:keepNext/>
      <w:spacing w:before="240" w:after="240"/>
      <w:outlineLvl w:val="0"/>
    </w:pPr>
    <w:rPr>
      <w:rFonts w:ascii="Arial" w:hAnsi="Arial"/>
      <w:b/>
      <w:caps/>
      <w:kern w:val="28"/>
      <w:sz w:val="36"/>
    </w:rPr>
  </w:style>
  <w:style w:type="paragraph" w:styleId="Nadpis2">
    <w:name w:val="heading 2"/>
    <w:basedOn w:val="Normln"/>
    <w:next w:val="Normln"/>
    <w:qFormat/>
    <w:rsid w:val="005C38B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5C38B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C38BD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C38BD"/>
    <w:pPr>
      <w:keepNext/>
      <w:tabs>
        <w:tab w:val="left" w:pos="3119"/>
        <w:tab w:val="left" w:pos="4962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5C38BD"/>
    <w:pPr>
      <w:keepNext/>
      <w:jc w:val="center"/>
      <w:outlineLvl w:val="5"/>
    </w:pPr>
    <w:rPr>
      <w:b/>
      <w:smallCaps/>
      <w:sz w:val="28"/>
    </w:rPr>
  </w:style>
  <w:style w:type="paragraph" w:styleId="Nadpis7">
    <w:name w:val="heading 7"/>
    <w:basedOn w:val="Normln"/>
    <w:next w:val="Normln"/>
    <w:qFormat/>
    <w:rsid w:val="005C38BD"/>
    <w:pPr>
      <w:keepNext/>
      <w:spacing w:before="400"/>
      <w:outlineLvl w:val="6"/>
    </w:pPr>
    <w:rPr>
      <w:b/>
      <w:bCs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38BD"/>
    <w:pPr>
      <w:jc w:val="center"/>
    </w:pPr>
    <w:rPr>
      <w:b/>
      <w:smallCaps/>
      <w:sz w:val="32"/>
    </w:rPr>
  </w:style>
  <w:style w:type="paragraph" w:styleId="Podnadpis">
    <w:name w:val="Subtitle"/>
    <w:basedOn w:val="Normln"/>
    <w:qFormat/>
    <w:rsid w:val="005C38BD"/>
    <w:pPr>
      <w:jc w:val="center"/>
    </w:pPr>
    <w:rPr>
      <w:smallCaps/>
      <w:sz w:val="28"/>
    </w:rPr>
  </w:style>
  <w:style w:type="paragraph" w:customStyle="1" w:styleId="Zkladntext21">
    <w:name w:val="Základní text 21"/>
    <w:basedOn w:val="Normln"/>
    <w:rsid w:val="005C38BD"/>
    <w:pPr>
      <w:ind w:firstLine="426"/>
      <w:jc w:val="both"/>
    </w:pPr>
  </w:style>
  <w:style w:type="character" w:styleId="Hypertextovodkaz">
    <w:name w:val="Hyperlink"/>
    <w:semiHidden/>
    <w:rsid w:val="005C38BD"/>
    <w:rPr>
      <w:color w:val="0000FF"/>
      <w:u w:val="single"/>
    </w:rPr>
  </w:style>
  <w:style w:type="paragraph" w:styleId="Zkladntext">
    <w:name w:val="Body Text"/>
    <w:basedOn w:val="Normln"/>
    <w:semiHidden/>
    <w:rsid w:val="005C38BD"/>
    <w:pPr>
      <w:spacing w:before="200"/>
    </w:pPr>
    <w:rPr>
      <w:sz w:val="22"/>
    </w:rPr>
  </w:style>
  <w:style w:type="paragraph" w:styleId="Textbubliny">
    <w:name w:val="Balloon Text"/>
    <w:basedOn w:val="Normln"/>
    <w:semiHidden/>
    <w:rsid w:val="005C38B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B2057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D602B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6480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648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vt@roznovskastredni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urzvt@roznovskastred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novskastredn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A325-9E60-4743-A09A-5F9DC27C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</vt:lpstr>
    </vt:vector>
  </TitlesOfParts>
  <Company>HP</Company>
  <LinksUpToDate>false</LinksUpToDate>
  <CharactersWithSpaces>1892</CharactersWithSpaces>
  <SharedDoc>false</SharedDoc>
  <HLinks>
    <vt:vector size="18" baseType="variant"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mailto:karel.bok@valachnet.cz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mailto:anna.zejdova@roznovskastredni.cz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http://www.roznovskastredni.cz/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</dc:title>
  <dc:creator>Ing. Karel Kenty Bok</dc:creator>
  <cp:lastModifiedBy>user</cp:lastModifiedBy>
  <cp:revision>9</cp:revision>
  <cp:lastPrinted>2025-03-13T06:06:00Z</cp:lastPrinted>
  <dcterms:created xsi:type="dcterms:W3CDTF">2025-02-26T08:53:00Z</dcterms:created>
  <dcterms:modified xsi:type="dcterms:W3CDTF">2025-04-07T05:43:00Z</dcterms:modified>
</cp:coreProperties>
</file>